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3F" w:rsidRDefault="00D3497B" w:rsidP="00D3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Достижения </w:t>
      </w:r>
    </w:p>
    <w:p w:rsidR="00D3497B" w:rsidRDefault="007B063C" w:rsidP="00D3497B">
      <w:pPr>
        <w:jc w:val="center"/>
        <w:rPr>
          <w:b/>
          <w:sz w:val="24"/>
          <w:szCs w:val="24"/>
        </w:rPr>
      </w:pPr>
      <w:r w:rsidRPr="007B063C">
        <w:rPr>
          <w:b/>
          <w:sz w:val="24"/>
          <w:szCs w:val="24"/>
        </w:rPr>
        <w:t>преподавател</w:t>
      </w:r>
      <w:r>
        <w:rPr>
          <w:b/>
          <w:sz w:val="24"/>
          <w:szCs w:val="24"/>
        </w:rPr>
        <w:t>я</w:t>
      </w:r>
      <w:r w:rsidRPr="007B063C">
        <w:rPr>
          <w:b/>
          <w:sz w:val="24"/>
          <w:szCs w:val="24"/>
        </w:rPr>
        <w:t xml:space="preserve"> профессионального цикла</w:t>
      </w:r>
      <w:r w:rsidR="0009543F">
        <w:rPr>
          <w:b/>
          <w:sz w:val="24"/>
          <w:szCs w:val="24"/>
        </w:rPr>
        <w:t xml:space="preserve"> </w:t>
      </w:r>
      <w:proofErr w:type="spellStart"/>
      <w:r w:rsidR="0009543F">
        <w:rPr>
          <w:b/>
          <w:sz w:val="24"/>
          <w:szCs w:val="24"/>
        </w:rPr>
        <w:t>Кадуковой</w:t>
      </w:r>
      <w:proofErr w:type="spellEnd"/>
      <w:r w:rsidR="0009543F">
        <w:rPr>
          <w:b/>
          <w:sz w:val="24"/>
          <w:szCs w:val="24"/>
        </w:rPr>
        <w:t xml:space="preserve"> З.А.</w:t>
      </w:r>
    </w:p>
    <w:p w:rsidR="00D3497B" w:rsidRDefault="00D3497B" w:rsidP="00D24E59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D3497B" w:rsidRDefault="00D3497B" w:rsidP="00D3497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21"/>
        <w:gridCol w:w="1542"/>
        <w:gridCol w:w="4728"/>
        <w:gridCol w:w="1010"/>
        <w:gridCol w:w="2137"/>
        <w:gridCol w:w="1010"/>
        <w:gridCol w:w="1134"/>
        <w:gridCol w:w="1080"/>
      </w:tblGrid>
      <w:tr w:rsidR="003305EC" w:rsidRPr="00D3497B" w:rsidTr="0009543F">
        <w:tc>
          <w:tcPr>
            <w:tcW w:w="2260" w:type="dxa"/>
            <w:vMerge w:val="restart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Областной уровень</w:t>
            </w:r>
          </w:p>
          <w:p w:rsidR="003305EC" w:rsidRPr="00BF5EEB" w:rsidRDefault="003305EC" w:rsidP="003305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Уровень ПФО</w:t>
            </w:r>
          </w:p>
          <w:p w:rsidR="003305EC" w:rsidRPr="00BF5EEB" w:rsidRDefault="003305EC" w:rsidP="003305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Всероссийский уровень</w:t>
            </w:r>
          </w:p>
          <w:p w:rsidR="003305EC" w:rsidRPr="00BF5EEB" w:rsidRDefault="003305EC" w:rsidP="003305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Международный уровень</w:t>
            </w:r>
          </w:p>
          <w:p w:rsidR="003305EC" w:rsidRPr="00BF5EEB" w:rsidRDefault="003305EC" w:rsidP="003305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90B" w:rsidRPr="00D3497B" w:rsidTr="0009543F">
        <w:tc>
          <w:tcPr>
            <w:tcW w:w="2260" w:type="dxa"/>
            <w:vMerge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3305EC" w:rsidRPr="00BF5EEB" w:rsidRDefault="003305EC" w:rsidP="00D349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5EEB">
              <w:rPr>
                <w:b/>
                <w:sz w:val="24"/>
                <w:szCs w:val="24"/>
              </w:rPr>
              <w:t>победы</w:t>
            </w:r>
          </w:p>
        </w:tc>
      </w:tr>
      <w:tr w:rsidR="008A490B" w:rsidRPr="00D3497B" w:rsidTr="0009543F">
        <w:tc>
          <w:tcPr>
            <w:tcW w:w="2260" w:type="dxa"/>
          </w:tcPr>
          <w:p w:rsidR="003305EC" w:rsidRDefault="003305EC" w:rsidP="00D34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Олимпиады проф. </w:t>
            </w:r>
          </w:p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мастерства </w:t>
            </w:r>
          </w:p>
        </w:tc>
        <w:tc>
          <w:tcPr>
            <w:tcW w:w="0" w:type="auto"/>
          </w:tcPr>
          <w:p w:rsidR="003305EC" w:rsidRPr="008A490B" w:rsidRDefault="003305EC">
            <w:pPr>
              <w:ind w:firstLine="0"/>
              <w:jc w:val="left"/>
              <w:rPr>
                <w:sz w:val="20"/>
              </w:rPr>
            </w:pPr>
          </w:p>
          <w:p w:rsidR="003305EC" w:rsidRPr="008A490B" w:rsidRDefault="003305EC" w:rsidP="003305EC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3305E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3305E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8A490B" w:rsidP="003305EC">
            <w:pPr>
              <w:ind w:firstLine="0"/>
              <w:jc w:val="center"/>
              <w:rPr>
                <w:sz w:val="20"/>
              </w:rPr>
            </w:pPr>
            <w:r w:rsidRPr="008A490B">
              <w:rPr>
                <w:sz w:val="20"/>
              </w:rPr>
              <w:t>Всероссийский конкурс «Мастерами славится Россия», 2013г.</w:t>
            </w:r>
          </w:p>
        </w:tc>
        <w:tc>
          <w:tcPr>
            <w:tcW w:w="0" w:type="auto"/>
          </w:tcPr>
          <w:p w:rsidR="003305EC" w:rsidRPr="008A490B" w:rsidRDefault="003305EC" w:rsidP="003305E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D3497B" w:rsidRDefault="003305EC" w:rsidP="003305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3305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490B" w:rsidRPr="00D3497B" w:rsidTr="0009543F">
        <w:trPr>
          <w:trHeight w:val="332"/>
        </w:trPr>
        <w:tc>
          <w:tcPr>
            <w:tcW w:w="2260" w:type="dxa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 технические чтения, конференции</w:t>
            </w: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6814C7" w:rsidRPr="006814C7" w:rsidRDefault="006814C7" w:rsidP="00D3497B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</w:t>
            </w:r>
            <w:r w:rsidRPr="008A490B">
              <w:rPr>
                <w:sz w:val="20"/>
              </w:rPr>
              <w:t>Межрегиональная научно-практическая конференция</w:t>
            </w:r>
            <w:r>
              <w:rPr>
                <w:sz w:val="20"/>
              </w:rPr>
              <w:t xml:space="preserve"> «Система качества профессионального образования в действии» г. Йошкар-Ола, февраль 2016г.</w:t>
            </w:r>
          </w:p>
          <w:p w:rsidR="003305EC" w:rsidRPr="008A490B" w:rsidRDefault="008A490B" w:rsidP="00D3497B">
            <w:pPr>
              <w:ind w:firstLine="0"/>
              <w:rPr>
                <w:sz w:val="20"/>
              </w:rPr>
            </w:pPr>
            <w:r w:rsidRPr="008A490B">
              <w:rPr>
                <w:sz w:val="20"/>
                <w:lang w:val="en-US"/>
              </w:rPr>
              <w:t>III</w:t>
            </w:r>
            <w:r w:rsidRPr="008A490B">
              <w:rPr>
                <w:sz w:val="20"/>
              </w:rPr>
              <w:t xml:space="preserve"> Межрегиональная научно-практическая конференция «Проектно-исследовательская деятельность как средство становления профессиональной компетентности обучающегося системы профессионального образования, </w:t>
            </w:r>
            <w:r w:rsidR="006814C7">
              <w:rPr>
                <w:sz w:val="20"/>
              </w:rPr>
              <w:t xml:space="preserve">март </w:t>
            </w:r>
            <w:r w:rsidRPr="008A490B">
              <w:rPr>
                <w:sz w:val="20"/>
              </w:rPr>
              <w:t>2016 г.</w:t>
            </w: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</w:tr>
      <w:tr w:rsidR="008A490B" w:rsidRPr="00D3497B" w:rsidTr="0009543F">
        <w:trPr>
          <w:trHeight w:val="481"/>
        </w:trPr>
        <w:tc>
          <w:tcPr>
            <w:tcW w:w="2260" w:type="dxa"/>
          </w:tcPr>
          <w:p w:rsidR="003305EC" w:rsidRPr="006814C7" w:rsidRDefault="003305EC" w:rsidP="00D34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  <w:lang w:val="en-US"/>
              </w:rPr>
              <w:t>WSR</w:t>
            </w: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8A490B" w:rsidP="00D3497B">
            <w:pPr>
              <w:ind w:firstLine="0"/>
              <w:rPr>
                <w:sz w:val="20"/>
              </w:rPr>
            </w:pPr>
            <w:r w:rsidRPr="008A490B">
              <w:rPr>
                <w:sz w:val="20"/>
                <w:lang w:val="en-US"/>
              </w:rPr>
              <w:t>IV</w:t>
            </w:r>
            <w:r w:rsidRPr="008A490B">
              <w:rPr>
                <w:sz w:val="20"/>
              </w:rPr>
              <w:t xml:space="preserve"> Чемпионат </w:t>
            </w:r>
            <w:proofErr w:type="spellStart"/>
            <w:r w:rsidRPr="008A490B">
              <w:rPr>
                <w:sz w:val="20"/>
                <w:lang w:val="en-US"/>
              </w:rPr>
              <w:t>WorldSkills</w:t>
            </w:r>
            <w:proofErr w:type="spellEnd"/>
            <w:r w:rsidRPr="008A490B">
              <w:rPr>
                <w:sz w:val="20"/>
              </w:rPr>
              <w:t xml:space="preserve"> </w:t>
            </w:r>
            <w:r w:rsidRPr="008A490B">
              <w:rPr>
                <w:sz w:val="20"/>
                <w:lang w:val="en-US"/>
              </w:rPr>
              <w:t>Russia</w:t>
            </w:r>
            <w:r w:rsidRPr="008A490B">
              <w:rPr>
                <w:sz w:val="20"/>
              </w:rPr>
              <w:t xml:space="preserve"> в Чувашской Республике-2015</w:t>
            </w: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8A490B" w:rsidRDefault="003305EC" w:rsidP="00D3497B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</w:tr>
      <w:tr w:rsidR="008A490B" w:rsidRPr="00D3497B" w:rsidTr="0009543F">
        <w:trPr>
          <w:trHeight w:val="564"/>
        </w:trPr>
        <w:tc>
          <w:tcPr>
            <w:tcW w:w="2260" w:type="dxa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Рационализаторские предложения</w:t>
            </w: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05EC" w:rsidRPr="00D3497B" w:rsidRDefault="003305EC" w:rsidP="00D3497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3497B" w:rsidRDefault="00D3497B" w:rsidP="002A48EE">
      <w:pPr>
        <w:jc w:val="left"/>
        <w:rPr>
          <w:b/>
          <w:sz w:val="24"/>
          <w:szCs w:val="24"/>
        </w:rPr>
      </w:pPr>
    </w:p>
    <w:p w:rsidR="002A48EE" w:rsidRDefault="002A48EE" w:rsidP="002A48E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Участие и победы в мероприятиях различных уровней </w:t>
      </w:r>
      <w:r w:rsidR="008D7071">
        <w:rPr>
          <w:b/>
          <w:sz w:val="24"/>
          <w:szCs w:val="24"/>
        </w:rPr>
        <w:t xml:space="preserve">за последние три года </w:t>
      </w:r>
      <w:r>
        <w:rPr>
          <w:b/>
          <w:sz w:val="24"/>
          <w:szCs w:val="24"/>
        </w:rPr>
        <w:t>подтверждаются  копиями грамот, дипломов,</w:t>
      </w:r>
      <w:r w:rsidR="008D7071">
        <w:rPr>
          <w:b/>
          <w:sz w:val="24"/>
          <w:szCs w:val="24"/>
        </w:rPr>
        <w:t xml:space="preserve"> сертификатов и др. документами</w:t>
      </w:r>
    </w:p>
    <w:sectPr w:rsidR="002A48EE" w:rsidSect="00D3497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3E" w:rsidRDefault="00B10F3E" w:rsidP="00D3497B">
      <w:r>
        <w:separator/>
      </w:r>
    </w:p>
  </w:endnote>
  <w:endnote w:type="continuationSeparator" w:id="0">
    <w:p w:rsidR="00B10F3E" w:rsidRDefault="00B10F3E" w:rsidP="00D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3E" w:rsidRDefault="00B10F3E" w:rsidP="00D3497B">
      <w:r>
        <w:separator/>
      </w:r>
    </w:p>
  </w:footnote>
  <w:footnote w:type="continuationSeparator" w:id="0">
    <w:p w:rsidR="00B10F3E" w:rsidRDefault="00B10F3E" w:rsidP="00D3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7B" w:rsidRDefault="00D3497B" w:rsidP="00D3497B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59"/>
    <w:rsid w:val="00021DC6"/>
    <w:rsid w:val="00042CF0"/>
    <w:rsid w:val="00080876"/>
    <w:rsid w:val="0009543F"/>
    <w:rsid w:val="000E28A0"/>
    <w:rsid w:val="002A48EE"/>
    <w:rsid w:val="003305EC"/>
    <w:rsid w:val="00421F4D"/>
    <w:rsid w:val="006010CB"/>
    <w:rsid w:val="006814C7"/>
    <w:rsid w:val="006E3FC9"/>
    <w:rsid w:val="007716C1"/>
    <w:rsid w:val="007B063C"/>
    <w:rsid w:val="00852209"/>
    <w:rsid w:val="008A490B"/>
    <w:rsid w:val="008D7071"/>
    <w:rsid w:val="00930993"/>
    <w:rsid w:val="009E2DC9"/>
    <w:rsid w:val="00A638F0"/>
    <w:rsid w:val="00B10F3E"/>
    <w:rsid w:val="00B2506D"/>
    <w:rsid w:val="00BE11FC"/>
    <w:rsid w:val="00BF5EEB"/>
    <w:rsid w:val="00C20BE8"/>
    <w:rsid w:val="00C82977"/>
    <w:rsid w:val="00D24E59"/>
    <w:rsid w:val="00D3497B"/>
    <w:rsid w:val="00F06848"/>
    <w:rsid w:val="00F53E18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7731-B4AC-4204-A584-D533F1C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5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4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97B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D34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97B"/>
    <w:rPr>
      <w:sz w:val="28"/>
    </w:rPr>
  </w:style>
  <w:style w:type="paragraph" w:styleId="a8">
    <w:name w:val="List Paragraph"/>
    <w:basedOn w:val="a"/>
    <w:uiPriority w:val="34"/>
    <w:qFormat/>
    <w:rsid w:val="002A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</cp:revision>
  <dcterms:created xsi:type="dcterms:W3CDTF">2016-09-05T14:09:00Z</dcterms:created>
  <dcterms:modified xsi:type="dcterms:W3CDTF">2016-09-05T15:24:00Z</dcterms:modified>
</cp:coreProperties>
</file>